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80A1E" w14:textId="51BD8F35" w:rsidR="00DC7E88" w:rsidRPr="00E63196" w:rsidRDefault="00E63196">
      <w:pPr>
        <w:rPr>
          <w:rFonts w:ascii="Times New Roman" w:hAnsi="Times New Roman" w:cs="Times New Roman"/>
          <w:sz w:val="28"/>
          <w:szCs w:val="28"/>
          <w:u w:val="single"/>
        </w:rPr>
      </w:pPr>
      <w:r w:rsidRPr="00E63196">
        <w:rPr>
          <w:rFonts w:ascii="Times New Roman" w:hAnsi="Times New Roman" w:cs="Times New Roman"/>
          <w:sz w:val="28"/>
          <w:szCs w:val="28"/>
          <w:u w:val="single"/>
        </w:rPr>
        <w:t>TENDER DOCUMENTS FOR CCTV CAMERA</w:t>
      </w:r>
    </w:p>
    <w:p w14:paraId="3297A947" w14:textId="77777777" w:rsidR="00E63196" w:rsidRDefault="00E63196"/>
    <w:tbl>
      <w:tblPr>
        <w:tblStyle w:val="TableGrid"/>
        <w:tblW w:w="0" w:type="auto"/>
        <w:tblInd w:w="159" w:type="dxa"/>
        <w:tblLook w:val="04A0" w:firstRow="1" w:lastRow="0" w:firstColumn="1" w:lastColumn="0" w:noHBand="0" w:noVBand="1"/>
      </w:tblPr>
      <w:tblGrid>
        <w:gridCol w:w="770"/>
        <w:gridCol w:w="4438"/>
        <w:gridCol w:w="737"/>
        <w:gridCol w:w="1168"/>
        <w:gridCol w:w="1257"/>
      </w:tblGrid>
      <w:tr w:rsidR="00316C47" w14:paraId="3E983949" w14:textId="77777777" w:rsidTr="00C40A3E">
        <w:tc>
          <w:tcPr>
            <w:tcW w:w="763" w:type="dxa"/>
          </w:tcPr>
          <w:p w14:paraId="6BB85B1B" w14:textId="77777777" w:rsidR="00316C47" w:rsidRDefault="00316C47" w:rsidP="00C40A3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4438" w:type="dxa"/>
          </w:tcPr>
          <w:p w14:paraId="1A8C1372" w14:textId="77777777" w:rsidR="00316C47" w:rsidRDefault="00316C47" w:rsidP="00C40A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Particulars </w:t>
            </w:r>
          </w:p>
        </w:tc>
        <w:tc>
          <w:tcPr>
            <w:tcW w:w="737" w:type="dxa"/>
          </w:tcPr>
          <w:p w14:paraId="0AD2C0FA" w14:textId="77777777" w:rsidR="00316C47" w:rsidRDefault="00316C47" w:rsidP="00C40A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QTY</w:t>
            </w:r>
          </w:p>
        </w:tc>
        <w:tc>
          <w:tcPr>
            <w:tcW w:w="1168" w:type="dxa"/>
          </w:tcPr>
          <w:p w14:paraId="5241F203" w14:textId="77777777" w:rsidR="00316C47" w:rsidRDefault="00316C47" w:rsidP="00C40A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Rate</w:t>
            </w:r>
          </w:p>
        </w:tc>
        <w:tc>
          <w:tcPr>
            <w:tcW w:w="1257" w:type="dxa"/>
          </w:tcPr>
          <w:p w14:paraId="46EE49F6" w14:textId="77777777" w:rsidR="00316C47" w:rsidRDefault="00316C47" w:rsidP="00C40A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Amount</w:t>
            </w:r>
          </w:p>
        </w:tc>
      </w:tr>
      <w:tr w:rsidR="00316C47" w14:paraId="439453CE" w14:textId="77777777" w:rsidTr="00C40A3E">
        <w:tc>
          <w:tcPr>
            <w:tcW w:w="763" w:type="dxa"/>
          </w:tcPr>
          <w:p w14:paraId="70DA73F8" w14:textId="77777777" w:rsidR="00316C47" w:rsidRDefault="00316C47" w:rsidP="00C40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8" w:type="dxa"/>
          </w:tcPr>
          <w:p w14:paraId="079FD1C1" w14:textId="77777777" w:rsidR="00316C47" w:rsidRDefault="00316C47" w:rsidP="00C40A3E">
            <w:pPr>
              <w:widowControl/>
              <w:ind w:left="9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193E98E1" w14:textId="77777777" w:rsidR="00316C47" w:rsidRDefault="00316C47" w:rsidP="00C40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14:paraId="117BB952" w14:textId="77777777" w:rsidR="00316C47" w:rsidRDefault="00316C47" w:rsidP="00C40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14:paraId="52814080" w14:textId="77777777" w:rsidR="00316C47" w:rsidRDefault="00316C47" w:rsidP="00C40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C47" w14:paraId="0E718A80" w14:textId="77777777" w:rsidTr="00C40A3E">
        <w:trPr>
          <w:trHeight w:val="4027"/>
        </w:trPr>
        <w:tc>
          <w:tcPr>
            <w:tcW w:w="763" w:type="dxa"/>
          </w:tcPr>
          <w:p w14:paraId="2C5FCF7E" w14:textId="77777777" w:rsidR="00316C47" w:rsidRDefault="00316C47" w:rsidP="00C4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38" w:type="dxa"/>
          </w:tcPr>
          <w:p w14:paraId="72A7DD73" w14:textId="77777777" w:rsidR="00316C47" w:rsidRDefault="00316C47" w:rsidP="00C40A3E">
            <w:pPr>
              <w:widowControl/>
              <w:ind w:left="9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Roboto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1/2.7-in. 4MP Progressive-scan CMOS Sensor</w:t>
            </w:r>
          </w:p>
          <w:p w14:paraId="2CE78C53" w14:textId="77777777" w:rsidR="00316C47" w:rsidRDefault="00316C47" w:rsidP="00C40A3E">
            <w:pPr>
              <w:widowControl/>
              <w:ind w:left="9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Roboto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Triple-stream Encoding</w:t>
            </w:r>
          </w:p>
          <w:p w14:paraId="49FF1642" w14:textId="77777777" w:rsidR="00316C47" w:rsidRDefault="00316C47" w:rsidP="00C40A3E">
            <w:pPr>
              <w:widowControl/>
              <w:ind w:left="9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Roboto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AI Coding, Smart H.265+, and Smart H.264+ Video Compression</w:t>
            </w:r>
          </w:p>
          <w:p w14:paraId="5A05AE1A" w14:textId="77777777" w:rsidR="00316C47" w:rsidRDefault="00316C47" w:rsidP="00C40A3E">
            <w:pPr>
              <w:widowControl/>
              <w:ind w:left="9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Roboto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4MP (2688 x 1520) at 30 fps, 2.7mm to 13.5mm </w:t>
            </w:r>
            <w:proofErr w:type="spellStart"/>
            <w:r>
              <w:rPr>
                <w:rFonts w:ascii="Times New Roman" w:eastAsia="Roboto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Vari</w:t>
            </w:r>
            <w:proofErr w:type="spellEnd"/>
            <w:r>
              <w:rPr>
                <w:rFonts w:ascii="Times New Roman" w:eastAsia="Roboto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-focal Lens</w:t>
            </w:r>
          </w:p>
          <w:p w14:paraId="26F50A44" w14:textId="77777777" w:rsidR="00316C47" w:rsidRDefault="00316C47" w:rsidP="00C40A3E">
            <w:pPr>
              <w:widowControl/>
              <w:ind w:left="9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Roboto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Analytics+ Functions — Perimeter Protection, Smart Motion Detection+</w:t>
            </w:r>
          </w:p>
          <w:p w14:paraId="21979EFB" w14:textId="77777777" w:rsidR="00316C47" w:rsidRDefault="00316C47" w:rsidP="00C40A3E">
            <w:pPr>
              <w:widowControl/>
              <w:ind w:left="9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Roboto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Dual Built-in Microphones and a Built-in Speaker</w:t>
            </w:r>
          </w:p>
          <w:p w14:paraId="50BAD993" w14:textId="77777777" w:rsidR="00316C47" w:rsidRDefault="00316C47" w:rsidP="00C40A3E">
            <w:pPr>
              <w:widowControl/>
              <w:ind w:left="9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Roboto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Voice Catcher Technology Captures Clear Audio at a Distance</w:t>
            </w:r>
          </w:p>
          <w:p w14:paraId="2B39C6CD" w14:textId="77777777" w:rsidR="00316C47" w:rsidRDefault="00316C47" w:rsidP="00C40A3E">
            <w:pPr>
              <w:widowControl/>
              <w:ind w:left="9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Roboto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Smart Dual Illumination — IR and White Light</w:t>
            </w:r>
          </w:p>
          <w:p w14:paraId="628C7D9D" w14:textId="77777777" w:rsidR="00316C47" w:rsidRDefault="00316C47" w:rsidP="00C40A3E">
            <w:pPr>
              <w:widowControl/>
              <w:ind w:left="9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Roboto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Active Alarm with Red/Blue Lights and Siren or Voice Prompt</w:t>
            </w:r>
          </w:p>
          <w:p w14:paraId="42BBD364" w14:textId="77777777" w:rsidR="00316C47" w:rsidRDefault="00316C47" w:rsidP="00C40A3E">
            <w:pPr>
              <w:widowControl/>
              <w:ind w:left="9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Roboto" w:hAnsi="Times New Roman" w:cs="Times New Roman"/>
                <w:color w:val="000000"/>
                <w:sz w:val="24"/>
                <w:szCs w:val="24"/>
                <w:shd w:val="clear" w:color="auto" w:fill="FFFFFF"/>
              </w:rPr>
              <w:t>Enhanced Starlight Technology for Low-light Applications</w:t>
            </w:r>
          </w:p>
          <w:p w14:paraId="3AA977A0" w14:textId="77777777" w:rsidR="00316C47" w:rsidRDefault="00316C47" w:rsidP="00C40A3E">
            <w:pPr>
              <w:widowControl/>
              <w:ind w:left="9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Roboto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IP67 Ingress Protection</w:t>
            </w:r>
          </w:p>
        </w:tc>
        <w:tc>
          <w:tcPr>
            <w:tcW w:w="737" w:type="dxa"/>
          </w:tcPr>
          <w:p w14:paraId="125EF5DE" w14:textId="77777777" w:rsidR="00316C47" w:rsidRDefault="00316C47" w:rsidP="00C4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68" w:type="dxa"/>
          </w:tcPr>
          <w:p w14:paraId="600AF6BA" w14:textId="06B51492" w:rsidR="00316C47" w:rsidRDefault="00316C47" w:rsidP="00C40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14:paraId="1FA81670" w14:textId="0F59E50E" w:rsidR="00316C47" w:rsidRDefault="00316C47" w:rsidP="00C40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C47" w14:paraId="07A7B806" w14:textId="77777777" w:rsidTr="00C40A3E">
        <w:tc>
          <w:tcPr>
            <w:tcW w:w="763" w:type="dxa"/>
          </w:tcPr>
          <w:p w14:paraId="34DB12BD" w14:textId="77777777" w:rsidR="00316C47" w:rsidRDefault="00316C47" w:rsidP="00C4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38" w:type="dxa"/>
          </w:tcPr>
          <w:p w14:paraId="536AA604" w14:textId="77777777" w:rsidR="00316C47" w:rsidRDefault="00316C47" w:rsidP="00C4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2U cabinet wall mount rack </w:t>
            </w:r>
          </w:p>
        </w:tc>
        <w:tc>
          <w:tcPr>
            <w:tcW w:w="737" w:type="dxa"/>
          </w:tcPr>
          <w:p w14:paraId="3D6FBAA0" w14:textId="77777777" w:rsidR="00316C47" w:rsidRDefault="00316C47" w:rsidP="00C4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8" w:type="dxa"/>
          </w:tcPr>
          <w:p w14:paraId="0257576F" w14:textId="7603EF5E" w:rsidR="00316C47" w:rsidRDefault="00316C47" w:rsidP="00C40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14:paraId="6BC1DF7D" w14:textId="6BE2C747" w:rsidR="00316C47" w:rsidRDefault="00316C47" w:rsidP="00C40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C47" w14:paraId="5D256443" w14:textId="77777777" w:rsidTr="00C40A3E">
        <w:tc>
          <w:tcPr>
            <w:tcW w:w="763" w:type="dxa"/>
          </w:tcPr>
          <w:p w14:paraId="484B8117" w14:textId="77777777" w:rsidR="00316C47" w:rsidRDefault="00316C47" w:rsidP="00C4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38" w:type="dxa"/>
          </w:tcPr>
          <w:p w14:paraId="13A43111" w14:textId="77777777" w:rsidR="00316C47" w:rsidRDefault="00316C47" w:rsidP="00C4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UTP cat-6 </w:t>
            </w:r>
          </w:p>
        </w:tc>
        <w:tc>
          <w:tcPr>
            <w:tcW w:w="737" w:type="dxa"/>
          </w:tcPr>
          <w:p w14:paraId="1CFB0742" w14:textId="77777777" w:rsidR="00316C47" w:rsidRDefault="00316C47" w:rsidP="00C4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8" w:type="dxa"/>
          </w:tcPr>
          <w:p w14:paraId="65523DA6" w14:textId="58FE879E" w:rsidR="00316C47" w:rsidRDefault="00316C47" w:rsidP="00C40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14:paraId="1F13FEDF" w14:textId="1002DDAA" w:rsidR="00316C47" w:rsidRDefault="00316C47" w:rsidP="00C40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C47" w14:paraId="0C6AC866" w14:textId="77777777" w:rsidTr="00C40A3E">
        <w:tc>
          <w:tcPr>
            <w:tcW w:w="763" w:type="dxa"/>
          </w:tcPr>
          <w:p w14:paraId="7E844177" w14:textId="77777777" w:rsidR="00316C47" w:rsidRDefault="00316C47" w:rsidP="00C4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38" w:type="dxa"/>
          </w:tcPr>
          <w:p w14:paraId="32D07E59" w14:textId="77777777" w:rsidR="00316C47" w:rsidRDefault="00316C47" w:rsidP="00C4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port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10./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100/1000Tx base-4G SFP managed gig switch  PoE</w:t>
            </w:r>
          </w:p>
        </w:tc>
        <w:tc>
          <w:tcPr>
            <w:tcW w:w="737" w:type="dxa"/>
          </w:tcPr>
          <w:p w14:paraId="038BE996" w14:textId="77777777" w:rsidR="00316C47" w:rsidRDefault="00316C47" w:rsidP="00C4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8" w:type="dxa"/>
          </w:tcPr>
          <w:p w14:paraId="298CDD62" w14:textId="657DA49D" w:rsidR="00316C47" w:rsidRDefault="00316C47" w:rsidP="00C40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14:paraId="1C15D3CB" w14:textId="37A58F77" w:rsidR="00316C47" w:rsidRDefault="00316C47" w:rsidP="00C40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C47" w14:paraId="02E3D871" w14:textId="77777777" w:rsidTr="00C40A3E">
        <w:tc>
          <w:tcPr>
            <w:tcW w:w="763" w:type="dxa"/>
          </w:tcPr>
          <w:p w14:paraId="7796A6A0" w14:textId="77777777" w:rsidR="00316C47" w:rsidRDefault="00316C47" w:rsidP="00C4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38" w:type="dxa"/>
          </w:tcPr>
          <w:p w14:paraId="69834374" w14:textId="77777777" w:rsidR="00316C47" w:rsidRDefault="00316C47" w:rsidP="00C4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12V adapter for CCTV</w:t>
            </w:r>
          </w:p>
        </w:tc>
        <w:tc>
          <w:tcPr>
            <w:tcW w:w="737" w:type="dxa"/>
          </w:tcPr>
          <w:p w14:paraId="6BBFB8BE" w14:textId="77777777" w:rsidR="00316C47" w:rsidRDefault="00316C47" w:rsidP="00C4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68" w:type="dxa"/>
          </w:tcPr>
          <w:p w14:paraId="351F37AD" w14:textId="30E8274A" w:rsidR="00316C47" w:rsidRDefault="00316C47" w:rsidP="00C40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14:paraId="09A7BBFF" w14:textId="202119D1" w:rsidR="00316C47" w:rsidRDefault="00316C47" w:rsidP="00C40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C47" w14:paraId="77FAC5AF" w14:textId="77777777" w:rsidTr="00C40A3E">
        <w:tc>
          <w:tcPr>
            <w:tcW w:w="763" w:type="dxa"/>
          </w:tcPr>
          <w:p w14:paraId="79F3205E" w14:textId="77777777" w:rsidR="00316C47" w:rsidRDefault="00316C47" w:rsidP="00C4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38" w:type="dxa"/>
          </w:tcPr>
          <w:p w14:paraId="7F2DB4A0" w14:textId="77777777" w:rsidR="00316C47" w:rsidRDefault="00316C47" w:rsidP="00C40A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 channel NVR support PTZ</w:t>
            </w:r>
          </w:p>
          <w:p w14:paraId="1777666C" w14:textId="77777777" w:rsidR="00316C47" w:rsidRDefault="00316C47" w:rsidP="00C40A3E">
            <w:pPr>
              <w:widowControl/>
              <w:ind w:left="9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Roboto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Smart H.265+, H.265, Smart H.264+, H.264, MJPEG Video Compression</w:t>
            </w:r>
          </w:p>
          <w:p w14:paraId="5AA1004B" w14:textId="77777777" w:rsidR="00316C47" w:rsidRDefault="00316C47" w:rsidP="00C40A3E">
            <w:pPr>
              <w:widowControl/>
              <w:ind w:left="9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Roboto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Maximum 32 IP Camera Channels with IVS Recording (additional PoE switches required)</w:t>
            </w:r>
          </w:p>
          <w:p w14:paraId="6D952CE3" w14:textId="77777777" w:rsidR="00316C47" w:rsidRDefault="00316C47" w:rsidP="00C40A3E">
            <w:pPr>
              <w:widowControl/>
              <w:ind w:left="9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Roboto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Dual LAN Connections Provided</w:t>
            </w:r>
          </w:p>
          <w:p w14:paraId="0EE7F309" w14:textId="77777777" w:rsidR="00316C47" w:rsidRDefault="00316C47" w:rsidP="00C40A3E">
            <w:pPr>
              <w:widowControl/>
              <w:ind w:left="9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Roboto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Maximum 384 Mbps Incoming Bandwidth</w:t>
            </w:r>
          </w:p>
          <w:p w14:paraId="73634967" w14:textId="77777777" w:rsidR="00316C47" w:rsidRDefault="00316C47" w:rsidP="00C40A3E">
            <w:pPr>
              <w:widowControl/>
              <w:ind w:left="9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Roboto" w:hAnsi="Times New Roman" w:cs="Times New Roman"/>
                <w:color w:val="000000"/>
                <w:sz w:val="24"/>
                <w:szCs w:val="24"/>
                <w:shd w:val="clear" w:color="auto" w:fill="FFFFFF"/>
              </w:rPr>
              <w:t>Up to 12 MP Resolution for Preview and Playback</w:t>
            </w:r>
          </w:p>
          <w:p w14:paraId="4303E9E8" w14:textId="77777777" w:rsidR="00316C47" w:rsidRDefault="00316C47" w:rsidP="00C40A3E">
            <w:pPr>
              <w:widowControl/>
              <w:ind w:left="9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Roboto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Supports RAID 0 /1/5/6/10</w:t>
            </w:r>
          </w:p>
          <w:p w14:paraId="08313BEE" w14:textId="77777777" w:rsidR="00316C47" w:rsidRDefault="00316C47" w:rsidP="00C40A3E">
            <w:pPr>
              <w:widowControl/>
              <w:ind w:left="9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Roboto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iSCSI for Expanded Storage Space</w:t>
            </w:r>
          </w:p>
          <w:p w14:paraId="63D4DA59" w14:textId="77777777" w:rsidR="00316C47" w:rsidRDefault="00316C47" w:rsidP="00C4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Roboto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Smart Tracking</w:t>
            </w:r>
          </w:p>
        </w:tc>
        <w:tc>
          <w:tcPr>
            <w:tcW w:w="737" w:type="dxa"/>
          </w:tcPr>
          <w:p w14:paraId="77C96DB5" w14:textId="77777777" w:rsidR="00316C47" w:rsidRDefault="00316C47" w:rsidP="00C4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8" w:type="dxa"/>
          </w:tcPr>
          <w:p w14:paraId="0582AFBE" w14:textId="64B777F0" w:rsidR="00316C47" w:rsidRDefault="00316C47" w:rsidP="00C40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14:paraId="019CD096" w14:textId="55381CD8" w:rsidR="00316C47" w:rsidRDefault="00316C47" w:rsidP="00C40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C47" w14:paraId="783CCB91" w14:textId="77777777" w:rsidTr="00C40A3E">
        <w:tc>
          <w:tcPr>
            <w:tcW w:w="763" w:type="dxa"/>
          </w:tcPr>
          <w:p w14:paraId="6A7EB772" w14:textId="77777777" w:rsidR="00316C47" w:rsidRDefault="00316C47" w:rsidP="00C4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38" w:type="dxa"/>
          </w:tcPr>
          <w:p w14:paraId="1A5072F3" w14:textId="77777777" w:rsidR="00316C47" w:rsidRDefault="00316C47" w:rsidP="00C4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Installation &amp; configuration service charges</w:t>
            </w:r>
          </w:p>
        </w:tc>
        <w:tc>
          <w:tcPr>
            <w:tcW w:w="737" w:type="dxa"/>
          </w:tcPr>
          <w:p w14:paraId="1B568249" w14:textId="77777777" w:rsidR="00316C47" w:rsidRDefault="00316C47" w:rsidP="00C40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14:paraId="60D0F239" w14:textId="0CE20142" w:rsidR="00316C47" w:rsidRDefault="00316C47" w:rsidP="00C40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14:paraId="4AE96E64" w14:textId="6D811A7C" w:rsidR="00316C47" w:rsidRDefault="00316C47" w:rsidP="00C40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C47" w14:paraId="0A8263A3" w14:textId="77777777" w:rsidTr="00C40A3E">
        <w:tc>
          <w:tcPr>
            <w:tcW w:w="763" w:type="dxa"/>
          </w:tcPr>
          <w:p w14:paraId="4F5A6054" w14:textId="77777777" w:rsidR="00316C47" w:rsidRDefault="00316C47" w:rsidP="00C40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3" w:type="dxa"/>
            <w:gridSpan w:val="3"/>
          </w:tcPr>
          <w:p w14:paraId="592E4AA9" w14:textId="056846BF" w:rsidR="00316C47" w:rsidRDefault="00316C47" w:rsidP="00C40A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</w:t>
            </w:r>
          </w:p>
        </w:tc>
        <w:tc>
          <w:tcPr>
            <w:tcW w:w="1257" w:type="dxa"/>
          </w:tcPr>
          <w:p w14:paraId="5FF30E8F" w14:textId="5556FE58" w:rsidR="00316C47" w:rsidRDefault="00316C47" w:rsidP="00C40A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8AFCF81" w14:textId="05348B98" w:rsidR="00316C47" w:rsidRDefault="00316C47"/>
    <w:p w14:paraId="4BDC0A1A" w14:textId="59C04300" w:rsidR="000562D6" w:rsidRDefault="000562D6"/>
    <w:p w14:paraId="7CA53F14" w14:textId="77777777" w:rsidR="00391568" w:rsidRPr="00672ECB" w:rsidRDefault="00391568" w:rsidP="00391568">
      <w:pPr>
        <w:rPr>
          <w:b/>
          <w:sz w:val="32"/>
          <w:szCs w:val="32"/>
          <w:u w:val="single"/>
        </w:rPr>
      </w:pPr>
      <w:r w:rsidRPr="00900FD6">
        <w:rPr>
          <w:b/>
          <w:sz w:val="32"/>
          <w:szCs w:val="32"/>
          <w:u w:val="single"/>
        </w:rPr>
        <w:lastRenderedPageBreak/>
        <w:t xml:space="preserve">TENDER DOCUMENTS </w:t>
      </w:r>
      <w:r>
        <w:rPr>
          <w:b/>
          <w:sz w:val="32"/>
          <w:szCs w:val="32"/>
          <w:u w:val="single"/>
        </w:rPr>
        <w:t xml:space="preserve">FOR </w:t>
      </w:r>
      <w:r>
        <w:rPr>
          <w:b/>
          <w:caps/>
          <w:sz w:val="28"/>
          <w:szCs w:val="28"/>
          <w:u w:val="single"/>
        </w:rPr>
        <w:t>Calendar (Wall &amp; Table), ENVELOPES</w:t>
      </w:r>
    </w:p>
    <w:p w14:paraId="6A71E41D" w14:textId="77777777" w:rsidR="00391568" w:rsidRPr="00E127C0" w:rsidRDefault="00391568" w:rsidP="00391568">
      <w:pPr>
        <w:spacing w:after="80"/>
        <w:rPr>
          <w:rFonts w:ascii="Times New Roman" w:hAnsi="Times New Roman" w:cs="Times New Roman"/>
          <w:sz w:val="26"/>
        </w:rPr>
      </w:pP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620"/>
        <w:gridCol w:w="1787"/>
        <w:gridCol w:w="4901"/>
        <w:gridCol w:w="1170"/>
        <w:gridCol w:w="1080"/>
      </w:tblGrid>
      <w:tr w:rsidR="00391568" w:rsidRPr="00B1266F" w14:paraId="3D7A6C45" w14:textId="77777777" w:rsidTr="00D72B69">
        <w:trPr>
          <w:trHeight w:val="530"/>
        </w:trPr>
        <w:tc>
          <w:tcPr>
            <w:tcW w:w="620" w:type="dxa"/>
            <w:vAlign w:val="center"/>
          </w:tcPr>
          <w:p w14:paraId="2E49247F" w14:textId="77777777" w:rsidR="00391568" w:rsidRPr="00B1266F" w:rsidRDefault="00391568" w:rsidP="00D72B69">
            <w:pPr>
              <w:spacing w:line="324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B1266F">
              <w:rPr>
                <w:rFonts w:cs="Times New Roman"/>
                <w:b/>
                <w:bCs/>
                <w:sz w:val="24"/>
                <w:szCs w:val="24"/>
              </w:rPr>
              <w:t>S. N</w:t>
            </w:r>
          </w:p>
        </w:tc>
        <w:tc>
          <w:tcPr>
            <w:tcW w:w="1787" w:type="dxa"/>
            <w:vAlign w:val="center"/>
          </w:tcPr>
          <w:p w14:paraId="4709EE8F" w14:textId="77777777" w:rsidR="00391568" w:rsidRPr="00B1266F" w:rsidRDefault="00391568" w:rsidP="00D72B69">
            <w:pPr>
              <w:spacing w:line="324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B1266F">
              <w:rPr>
                <w:rFonts w:cs="Times New Roman"/>
                <w:b/>
                <w:bCs/>
                <w:sz w:val="24"/>
                <w:szCs w:val="24"/>
              </w:rPr>
              <w:t>Name of Items</w:t>
            </w:r>
          </w:p>
        </w:tc>
        <w:tc>
          <w:tcPr>
            <w:tcW w:w="4901" w:type="dxa"/>
            <w:vAlign w:val="center"/>
          </w:tcPr>
          <w:p w14:paraId="6311B64B" w14:textId="77777777" w:rsidR="00391568" w:rsidRPr="00B1266F" w:rsidRDefault="00391568" w:rsidP="00D72B69">
            <w:pPr>
              <w:spacing w:line="324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B1266F">
              <w:rPr>
                <w:rFonts w:cs="Times New Roman"/>
                <w:b/>
                <w:bCs/>
                <w:sz w:val="24"/>
                <w:szCs w:val="24"/>
              </w:rPr>
              <w:t>Specification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vAlign w:val="center"/>
          </w:tcPr>
          <w:p w14:paraId="398B4CFD" w14:textId="77777777" w:rsidR="00391568" w:rsidRPr="00B1266F" w:rsidRDefault="00391568" w:rsidP="00D72B69">
            <w:pPr>
              <w:spacing w:line="324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B1266F">
              <w:rPr>
                <w:rFonts w:cs="Times New Roman"/>
                <w:b/>
                <w:bCs/>
                <w:sz w:val="24"/>
                <w:szCs w:val="24"/>
              </w:rPr>
              <w:t>Quantity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30155569" w14:textId="77777777" w:rsidR="00391568" w:rsidRPr="00B1266F" w:rsidRDefault="00391568" w:rsidP="00D72B69">
            <w:pPr>
              <w:spacing w:line="324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Amount</w:t>
            </w:r>
          </w:p>
        </w:tc>
      </w:tr>
      <w:tr w:rsidR="00391568" w:rsidRPr="00D75677" w14:paraId="579CD5BD" w14:textId="77777777" w:rsidTr="00D72B69">
        <w:tc>
          <w:tcPr>
            <w:tcW w:w="620" w:type="dxa"/>
            <w:vAlign w:val="center"/>
          </w:tcPr>
          <w:p w14:paraId="1C9865B7" w14:textId="77777777" w:rsidR="00391568" w:rsidRPr="00D75677" w:rsidRDefault="00391568" w:rsidP="00D72B69">
            <w:pPr>
              <w:spacing w:line="324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 w:rsidRPr="00D75677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787" w:type="dxa"/>
            <w:shd w:val="clear" w:color="auto" w:fill="BFBFBF" w:themeFill="background1" w:themeFillShade="BF"/>
            <w:vAlign w:val="center"/>
          </w:tcPr>
          <w:p w14:paraId="1D82DE5F" w14:textId="77777777" w:rsidR="00391568" w:rsidRPr="006A6B30" w:rsidRDefault="00391568" w:rsidP="00D72B69">
            <w:pPr>
              <w:spacing w:line="324" w:lineRule="auto"/>
              <w:rPr>
                <w:rFonts w:cs="Times New Roman"/>
                <w:sz w:val="24"/>
                <w:szCs w:val="24"/>
              </w:rPr>
            </w:pPr>
            <w:r w:rsidRPr="006A6B30">
              <w:rPr>
                <w:rFonts w:cs="Times New Roman"/>
                <w:sz w:val="24"/>
                <w:szCs w:val="24"/>
              </w:rPr>
              <w:t>Calendar (Wall)</w:t>
            </w:r>
          </w:p>
          <w:p w14:paraId="4099A187" w14:textId="77777777" w:rsidR="00391568" w:rsidRPr="006A6B30" w:rsidRDefault="00391568" w:rsidP="00D72B69">
            <w:pPr>
              <w:spacing w:line="324" w:lineRule="auto"/>
              <w:rPr>
                <w:rFonts w:cs="Times New Roman"/>
                <w:sz w:val="24"/>
                <w:szCs w:val="24"/>
              </w:rPr>
            </w:pPr>
            <w:r w:rsidRPr="006A6B30">
              <w:rPr>
                <w:rFonts w:cs="Times New Roman"/>
                <w:sz w:val="24"/>
                <w:szCs w:val="24"/>
              </w:rPr>
              <w:t xml:space="preserve">(18 x 23 size) </w:t>
            </w:r>
          </w:p>
        </w:tc>
        <w:tc>
          <w:tcPr>
            <w:tcW w:w="4901" w:type="dxa"/>
          </w:tcPr>
          <w:p w14:paraId="60D688AA" w14:textId="77777777" w:rsidR="00391568" w:rsidRDefault="00391568" w:rsidP="00D72B69">
            <w:pPr>
              <w:spacing w:line="324" w:lineRule="auto"/>
              <w:rPr>
                <w:rFonts w:cs="Times New Roman"/>
                <w:sz w:val="24"/>
                <w:szCs w:val="24"/>
              </w:rPr>
            </w:pPr>
            <w:r w:rsidRPr="00D75677">
              <w:rPr>
                <w:rFonts w:cs="Times New Roman"/>
                <w:sz w:val="24"/>
                <w:szCs w:val="24"/>
              </w:rPr>
              <w:t>Four color</w:t>
            </w:r>
            <w:r>
              <w:rPr>
                <w:rFonts w:cs="Times New Roman"/>
                <w:sz w:val="24"/>
                <w:szCs w:val="24"/>
              </w:rPr>
              <w:t>, Size 18x23,</w:t>
            </w:r>
            <w:r w:rsidRPr="00D75677">
              <w:rPr>
                <w:rFonts w:cs="Times New Roman"/>
                <w:sz w:val="24"/>
                <w:szCs w:val="24"/>
              </w:rPr>
              <w:t xml:space="preserve"> Art paper</w:t>
            </w:r>
            <w:r>
              <w:rPr>
                <w:rFonts w:cs="Times New Roman"/>
                <w:sz w:val="24"/>
                <w:szCs w:val="24"/>
              </w:rPr>
              <w:t xml:space="preserve">/Mate </w:t>
            </w:r>
            <w:r w:rsidRPr="00D75677">
              <w:rPr>
                <w:rFonts w:cs="Times New Roman"/>
                <w:sz w:val="24"/>
                <w:szCs w:val="24"/>
              </w:rPr>
              <w:t xml:space="preserve">paper </w:t>
            </w:r>
            <w:r>
              <w:rPr>
                <w:rFonts w:cs="Times New Roman"/>
                <w:sz w:val="24"/>
                <w:szCs w:val="24"/>
              </w:rPr>
              <w:t>128</w:t>
            </w:r>
            <w:r w:rsidRPr="00D75677">
              <w:rPr>
                <w:rFonts w:cs="Times New Roman"/>
                <w:sz w:val="24"/>
                <w:szCs w:val="24"/>
              </w:rPr>
              <w:t xml:space="preserve"> gram</w:t>
            </w:r>
          </w:p>
          <w:p w14:paraId="2145CCAF" w14:textId="77777777" w:rsidR="00391568" w:rsidRDefault="00391568" w:rsidP="00D72B69">
            <w:pPr>
              <w:spacing w:line="324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Cover page: Simple 100 gram (one color)</w:t>
            </w:r>
          </w:p>
          <w:p w14:paraId="0DCA10C5" w14:textId="77777777" w:rsidR="00391568" w:rsidRPr="00D75677" w:rsidRDefault="00391568" w:rsidP="00D72B69">
            <w:pPr>
              <w:spacing w:line="324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No of proposed pages range: 04 pages (four color) 01 page (single color title)</w:t>
            </w:r>
            <w:r w:rsidRPr="00D75677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vAlign w:val="center"/>
          </w:tcPr>
          <w:p w14:paraId="1BF21C14" w14:textId="77777777" w:rsidR="00391568" w:rsidRPr="00D75677" w:rsidRDefault="00391568" w:rsidP="00D72B69">
            <w:pPr>
              <w:spacing w:line="324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1500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322BDBD2" w14:textId="77777777" w:rsidR="00391568" w:rsidRPr="00D75677" w:rsidRDefault="00391568" w:rsidP="00D72B69">
            <w:pPr>
              <w:spacing w:line="324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391568" w:rsidRPr="00D75677" w14:paraId="0B2E77E6" w14:textId="77777777" w:rsidTr="00D72B69">
        <w:tc>
          <w:tcPr>
            <w:tcW w:w="620" w:type="dxa"/>
            <w:vAlign w:val="center"/>
          </w:tcPr>
          <w:p w14:paraId="36C09452" w14:textId="77777777" w:rsidR="00391568" w:rsidRPr="00D75677" w:rsidRDefault="00391568" w:rsidP="00D72B69">
            <w:pPr>
              <w:spacing w:line="324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  <w:r w:rsidRPr="00D75677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787" w:type="dxa"/>
            <w:shd w:val="clear" w:color="auto" w:fill="BFBFBF" w:themeFill="background1" w:themeFillShade="BF"/>
            <w:vAlign w:val="center"/>
          </w:tcPr>
          <w:p w14:paraId="1506CD68" w14:textId="77777777" w:rsidR="00391568" w:rsidRPr="006A6B30" w:rsidRDefault="00391568" w:rsidP="00D72B69">
            <w:pPr>
              <w:spacing w:line="324" w:lineRule="auto"/>
              <w:rPr>
                <w:rFonts w:cs="Times New Roman"/>
                <w:sz w:val="24"/>
                <w:szCs w:val="24"/>
              </w:rPr>
            </w:pPr>
            <w:r w:rsidRPr="006A6B30">
              <w:rPr>
                <w:rFonts w:cs="Times New Roman"/>
                <w:sz w:val="24"/>
                <w:szCs w:val="24"/>
              </w:rPr>
              <w:t>Calendar (Table)</w:t>
            </w:r>
          </w:p>
          <w:p w14:paraId="4102CA6D" w14:textId="77777777" w:rsidR="00391568" w:rsidRPr="006A6B30" w:rsidRDefault="00391568" w:rsidP="00D72B69">
            <w:pPr>
              <w:spacing w:line="324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01" w:type="dxa"/>
          </w:tcPr>
          <w:p w14:paraId="231C818E" w14:textId="77777777" w:rsidR="00391568" w:rsidRDefault="00391568" w:rsidP="00D72B69">
            <w:pPr>
              <w:spacing w:line="324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Size: 7.5x10</w:t>
            </w:r>
          </w:p>
          <w:p w14:paraId="17A2E2C7" w14:textId="77777777" w:rsidR="00391568" w:rsidRDefault="00391568" w:rsidP="00D72B69">
            <w:pPr>
              <w:spacing w:line="324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Quality and weight of paper: 260gm, Art card </w:t>
            </w:r>
          </w:p>
          <w:p w14:paraId="5EE2BCFD" w14:textId="77777777" w:rsidR="00391568" w:rsidRDefault="00391568" w:rsidP="00D72B69">
            <w:pPr>
              <w:spacing w:line="324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Four </w:t>
            </w:r>
            <w:proofErr w:type="gramStart"/>
            <w:r>
              <w:rPr>
                <w:rFonts w:cs="Times New Roman"/>
                <w:sz w:val="24"/>
                <w:szCs w:val="24"/>
              </w:rPr>
              <w:t>color</w:t>
            </w:r>
            <w:proofErr w:type="gramEnd"/>
          </w:p>
          <w:p w14:paraId="3B7927CD" w14:textId="77777777" w:rsidR="00391568" w:rsidRDefault="00391568" w:rsidP="00D72B69">
            <w:pPr>
              <w:spacing w:line="324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Base. Hard Cover (As per sample)</w:t>
            </w:r>
          </w:p>
          <w:p w14:paraId="31F8C0E9" w14:textId="77777777" w:rsidR="00391568" w:rsidRPr="00D75677" w:rsidRDefault="00391568" w:rsidP="00D72B69">
            <w:pPr>
              <w:spacing w:line="324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No of proposed pages range: 13 pages (double side four color)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vAlign w:val="center"/>
          </w:tcPr>
          <w:p w14:paraId="2F0D7187" w14:textId="77777777" w:rsidR="00391568" w:rsidRPr="00D75677" w:rsidRDefault="00391568" w:rsidP="00D72B69">
            <w:pPr>
              <w:spacing w:line="324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1500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31C91B70" w14:textId="77777777" w:rsidR="00391568" w:rsidRPr="00D75677" w:rsidRDefault="00391568" w:rsidP="00D72B69">
            <w:pPr>
              <w:spacing w:line="324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391568" w:rsidRPr="00D75677" w14:paraId="687C90F1" w14:textId="77777777" w:rsidTr="00D72B69">
        <w:tc>
          <w:tcPr>
            <w:tcW w:w="620" w:type="dxa"/>
            <w:vAlign w:val="center"/>
          </w:tcPr>
          <w:p w14:paraId="10BA6EBA" w14:textId="77777777" w:rsidR="00391568" w:rsidRDefault="00391568" w:rsidP="00D72B69">
            <w:pPr>
              <w:spacing w:line="324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1787" w:type="dxa"/>
            <w:shd w:val="clear" w:color="auto" w:fill="BFBFBF" w:themeFill="background1" w:themeFillShade="BF"/>
            <w:vAlign w:val="center"/>
          </w:tcPr>
          <w:p w14:paraId="5B368393" w14:textId="77777777" w:rsidR="00391568" w:rsidRPr="006A6B30" w:rsidRDefault="00391568" w:rsidP="00D72B69">
            <w:pPr>
              <w:spacing w:line="324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Envelopes A-4</w:t>
            </w:r>
          </w:p>
        </w:tc>
        <w:tc>
          <w:tcPr>
            <w:tcW w:w="4901" w:type="dxa"/>
          </w:tcPr>
          <w:p w14:paraId="55628C79" w14:textId="77777777" w:rsidR="00391568" w:rsidRDefault="00391568" w:rsidP="00D72B69">
            <w:pPr>
              <w:spacing w:line="324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Size A-4</w:t>
            </w:r>
          </w:p>
          <w:p w14:paraId="40B3D147" w14:textId="77777777" w:rsidR="00391568" w:rsidRDefault="00391568" w:rsidP="00D72B69">
            <w:pPr>
              <w:spacing w:line="324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Quality and weight of paper: 100 gm, University Printing four color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vAlign w:val="center"/>
          </w:tcPr>
          <w:p w14:paraId="4D706A08" w14:textId="77777777" w:rsidR="00391568" w:rsidRDefault="00391568" w:rsidP="00D72B69">
            <w:pPr>
              <w:spacing w:line="324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3000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6CA09B8E" w14:textId="77777777" w:rsidR="00391568" w:rsidRPr="00D75677" w:rsidRDefault="00391568" w:rsidP="00D72B69">
            <w:pPr>
              <w:spacing w:line="324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391568" w:rsidRPr="00D75677" w14:paraId="39FEF221" w14:textId="77777777" w:rsidTr="00D72B69">
        <w:tc>
          <w:tcPr>
            <w:tcW w:w="620" w:type="dxa"/>
            <w:vAlign w:val="center"/>
          </w:tcPr>
          <w:p w14:paraId="0DD15F38" w14:textId="77777777" w:rsidR="00391568" w:rsidRDefault="00391568" w:rsidP="00D72B69">
            <w:pPr>
              <w:spacing w:line="324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4.</w:t>
            </w:r>
          </w:p>
        </w:tc>
        <w:tc>
          <w:tcPr>
            <w:tcW w:w="1787" w:type="dxa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343EAFE0" w14:textId="77777777" w:rsidR="00391568" w:rsidRDefault="00391568" w:rsidP="00D72B69">
            <w:pPr>
              <w:spacing w:line="324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Envelopes 9x4</w:t>
            </w:r>
          </w:p>
        </w:tc>
        <w:tc>
          <w:tcPr>
            <w:tcW w:w="4901" w:type="dxa"/>
          </w:tcPr>
          <w:p w14:paraId="63EDF79E" w14:textId="77777777" w:rsidR="00391568" w:rsidRDefault="00391568" w:rsidP="00D72B69">
            <w:pPr>
              <w:spacing w:line="324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Size 9x4</w:t>
            </w:r>
          </w:p>
          <w:p w14:paraId="3B416109" w14:textId="77777777" w:rsidR="00391568" w:rsidRDefault="00391568" w:rsidP="00D72B69">
            <w:pPr>
              <w:spacing w:line="324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Quality and weight of paper: 100 gm, University Printing four color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vAlign w:val="center"/>
          </w:tcPr>
          <w:p w14:paraId="56345AAE" w14:textId="77777777" w:rsidR="00391568" w:rsidRDefault="00391568" w:rsidP="00D72B69">
            <w:pPr>
              <w:spacing w:line="324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10000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318798D5" w14:textId="77777777" w:rsidR="00391568" w:rsidRPr="00D75677" w:rsidRDefault="00391568" w:rsidP="00D72B69">
            <w:pPr>
              <w:spacing w:line="324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14:paraId="049BB229" w14:textId="77777777" w:rsidR="00391568" w:rsidRDefault="00391568" w:rsidP="00391568">
      <w:pPr>
        <w:tabs>
          <w:tab w:val="left" w:pos="7380"/>
        </w:tabs>
        <w:spacing w:after="80"/>
        <w:rPr>
          <w:rFonts w:ascii="Times New Roman" w:hAnsi="Times New Roman" w:cs="Times New Roman"/>
        </w:rPr>
      </w:pPr>
    </w:p>
    <w:p w14:paraId="640E7E06" w14:textId="77777777" w:rsidR="00391568" w:rsidRDefault="00391568" w:rsidP="00391568">
      <w:pPr>
        <w:rPr>
          <w:rFonts w:ascii="Times New Roman" w:hAnsi="Times New Roman" w:cs="Times New Roman"/>
          <w:sz w:val="26"/>
        </w:rPr>
      </w:pPr>
    </w:p>
    <w:p w14:paraId="3FD74140" w14:textId="3FEEFD75" w:rsidR="00391568" w:rsidRDefault="00391568"/>
    <w:p w14:paraId="4E7E36BD" w14:textId="77777777" w:rsidR="00391568" w:rsidRDefault="00391568"/>
    <w:p w14:paraId="68EE99AF" w14:textId="248AC87C" w:rsidR="000562D6" w:rsidRDefault="000562D6"/>
    <w:p w14:paraId="7B3A04D3" w14:textId="6E4F02BB" w:rsidR="000562D6" w:rsidRDefault="000562D6"/>
    <w:sectPr w:rsidR="000562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Roboto">
    <w:altName w:val="Segoe Print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540D4C"/>
    <w:multiLevelType w:val="singleLevel"/>
    <w:tmpl w:val="74540D4C"/>
    <w:lvl w:ilvl="0">
      <w:start w:val="19"/>
      <w:numFmt w:val="upperLetter"/>
      <w:suff w:val="space"/>
      <w:lvlText w:val="%1."/>
      <w:lvlJc w:val="left"/>
    </w:lvl>
  </w:abstractNum>
  <w:num w:numId="1" w16cid:durableId="1194613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604"/>
    <w:rsid w:val="000562D6"/>
    <w:rsid w:val="00316C47"/>
    <w:rsid w:val="00391568"/>
    <w:rsid w:val="00885604"/>
    <w:rsid w:val="00DC7E88"/>
    <w:rsid w:val="00E63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FF650"/>
  <w15:chartTrackingRefBased/>
  <w15:docId w15:val="{9B891B81-A013-4FB2-9D50-6E83E086F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C47"/>
    <w:pPr>
      <w:spacing w:after="0" w:line="240" w:lineRule="auto"/>
    </w:pPr>
    <w:rPr>
      <w:rFonts w:eastAsiaTheme="minorEastAsia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6C47"/>
    <w:pPr>
      <w:widowControl w:val="0"/>
      <w:spacing w:after="0" w:line="240" w:lineRule="auto"/>
      <w:jc w:val="both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Aleem Shah</dc:creator>
  <cp:keywords/>
  <dc:description/>
  <cp:lastModifiedBy>Aleem Shah</cp:lastModifiedBy>
  <cp:revision>4</cp:revision>
  <dcterms:created xsi:type="dcterms:W3CDTF">2022-11-23T09:52:00Z</dcterms:created>
  <dcterms:modified xsi:type="dcterms:W3CDTF">2022-12-09T10:28:00Z</dcterms:modified>
</cp:coreProperties>
</file>